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E63E" w14:textId="77777777" w:rsidR="00484A04" w:rsidRPr="007B0A37" w:rsidRDefault="00484A04" w:rsidP="00484A04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</w:t>
      </w:r>
      <w:r w:rsidRPr="0087421B">
        <w:rPr>
          <w:rFonts w:ascii="Arial" w:hAnsi="Arial"/>
          <w:sz w:val="22"/>
          <w:szCs w:val="22"/>
        </w:rPr>
        <w:t>hi</w:t>
      </w:r>
      <w:r w:rsidRPr="007B0A37">
        <w:rPr>
          <w:rFonts w:ascii="Arial" w:hAnsi="Arial"/>
          <w:sz w:val="22"/>
          <w:szCs w:val="22"/>
        </w:rPr>
        <w:t>s kindergarten service is an approved kindergarten program provider under the Queensland Kindergarten Funding Scheme (QKFS).</w:t>
      </w:r>
    </w:p>
    <w:p w14:paraId="36B4A956" w14:textId="77777777" w:rsidR="00484A04" w:rsidRDefault="00484A04" w:rsidP="00484A04">
      <w:pPr>
        <w:rPr>
          <w:rFonts w:ascii="Arial" w:hAnsi="Arial"/>
          <w:sz w:val="22"/>
          <w:szCs w:val="22"/>
        </w:rPr>
      </w:pPr>
    </w:p>
    <w:p w14:paraId="4BD10B0A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544"/>
        <w:gridCol w:w="1843"/>
      </w:tblGrid>
      <w:tr w:rsidR="00484A04" w14:paraId="24472F0D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2DA16908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 xml:space="preserve">Service </w:t>
            </w:r>
            <w:proofErr w:type="spellStart"/>
            <w:r w:rsidRPr="0087421B">
              <w:rPr>
                <w:rFonts w:ascii="Arial" w:hAnsi="Arial"/>
                <w:b/>
                <w:sz w:val="18"/>
                <w:szCs w:val="18"/>
              </w:rPr>
              <w:t>type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:Kindergarten</w:t>
            </w:r>
            <w:proofErr w:type="spellEnd"/>
          </w:p>
        </w:tc>
      </w:tr>
      <w:tr w:rsidR="00484A04" w14:paraId="380EBAC7" w14:textId="77777777" w:rsidTr="00CC4122">
        <w:trPr>
          <w:trHeight w:val="284"/>
        </w:trPr>
        <w:tc>
          <w:tcPr>
            <w:tcW w:w="10490" w:type="dxa"/>
            <w:gridSpan w:val="3"/>
            <w:shd w:val="clear" w:color="auto" w:fill="auto"/>
          </w:tcPr>
          <w:p w14:paraId="59E4C2B7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 xml:space="preserve">Service </w:t>
            </w:r>
            <w:proofErr w:type="spellStart"/>
            <w:r w:rsidRPr="0087421B">
              <w:rPr>
                <w:rFonts w:ascii="Arial" w:hAnsi="Arial"/>
                <w:b/>
                <w:sz w:val="18"/>
                <w:szCs w:val="18"/>
              </w:rPr>
              <w:t>nam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e:C</w:t>
            </w:r>
            <w:proofErr w:type="spellEnd"/>
            <w:r w:rsidR="001B532D">
              <w:rPr>
                <w:rFonts w:ascii="Arial" w:hAnsi="Arial"/>
                <w:b/>
                <w:sz w:val="18"/>
                <w:szCs w:val="18"/>
              </w:rPr>
              <w:t xml:space="preserve"> and K </w:t>
            </w:r>
            <w:proofErr w:type="spellStart"/>
            <w:r w:rsidR="001B532D">
              <w:rPr>
                <w:rFonts w:ascii="Arial" w:hAnsi="Arial"/>
                <w:b/>
                <w:sz w:val="18"/>
                <w:szCs w:val="18"/>
              </w:rPr>
              <w:t>Craigslea</w:t>
            </w:r>
            <w:proofErr w:type="spellEnd"/>
            <w:r w:rsidR="001B532D">
              <w:rPr>
                <w:rFonts w:ascii="Arial" w:hAnsi="Arial"/>
                <w:b/>
                <w:sz w:val="18"/>
                <w:szCs w:val="18"/>
              </w:rPr>
              <w:t xml:space="preserve"> Kindergarten</w:t>
            </w:r>
          </w:p>
        </w:tc>
      </w:tr>
      <w:tr w:rsidR="00484A04" w14:paraId="4C820E7D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28202508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Address: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 xml:space="preserve">23 </w:t>
            </w:r>
            <w:proofErr w:type="spellStart"/>
            <w:r w:rsidR="001B532D">
              <w:rPr>
                <w:rFonts w:ascii="Arial" w:hAnsi="Arial"/>
                <w:b/>
                <w:sz w:val="18"/>
                <w:szCs w:val="18"/>
              </w:rPr>
              <w:t>Marban</w:t>
            </w:r>
            <w:proofErr w:type="spellEnd"/>
            <w:r w:rsidR="001B532D">
              <w:rPr>
                <w:rFonts w:ascii="Arial" w:hAnsi="Arial"/>
                <w:b/>
                <w:sz w:val="18"/>
                <w:szCs w:val="18"/>
              </w:rPr>
              <w:t xml:space="preserve"> street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14:paraId="74397B58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proofErr w:type="spellStart"/>
            <w:r w:rsidRPr="0087421B">
              <w:rPr>
                <w:rFonts w:ascii="Arial" w:hAnsi="Arial"/>
                <w:b/>
                <w:sz w:val="18"/>
                <w:szCs w:val="18"/>
              </w:rPr>
              <w:t>Suburb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:West</w:t>
            </w:r>
            <w:proofErr w:type="spellEnd"/>
            <w:r w:rsidR="001B532D">
              <w:rPr>
                <w:rFonts w:ascii="Arial" w:hAnsi="Arial"/>
                <w:b/>
                <w:sz w:val="18"/>
                <w:szCs w:val="18"/>
              </w:rPr>
              <w:t xml:space="preserve"> Chermside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5C3DDE32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Postcode: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4032</w:t>
            </w:r>
          </w:p>
        </w:tc>
      </w:tr>
      <w:tr w:rsidR="00484A04" w14:paraId="1F8FE63B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3472A196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Phone: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33591827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2CADB89B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Fax: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484A04" w14:paraId="4B3FC879" w14:textId="77777777" w:rsidTr="00CC4122">
        <w:trPr>
          <w:trHeight w:val="284"/>
        </w:trPr>
        <w:tc>
          <w:tcPr>
            <w:tcW w:w="5103" w:type="dxa"/>
            <w:shd w:val="clear" w:color="auto" w:fill="auto"/>
          </w:tcPr>
          <w:p w14:paraId="6E8029B1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Web: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www.craigsleakindy.com.au</w:t>
            </w:r>
          </w:p>
        </w:tc>
        <w:tc>
          <w:tcPr>
            <w:tcW w:w="5387" w:type="dxa"/>
            <w:gridSpan w:val="2"/>
            <w:shd w:val="clear" w:color="auto" w:fill="auto"/>
          </w:tcPr>
          <w:p w14:paraId="45CC5759" w14:textId="77777777" w:rsidR="00484A04" w:rsidRPr="0087421B" w:rsidRDefault="00484A04" w:rsidP="001B532D">
            <w:pPr>
              <w:rPr>
                <w:rFonts w:ascii="Arial" w:hAnsi="Arial"/>
                <w:sz w:val="20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Email: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1B532D">
              <w:rPr>
                <w:rFonts w:ascii="Arial" w:hAnsi="Arial"/>
                <w:b/>
                <w:sz w:val="18"/>
                <w:szCs w:val="18"/>
              </w:rPr>
              <w:t>craigsleakindy@bigpond.com</w:t>
            </w:r>
          </w:p>
        </w:tc>
      </w:tr>
    </w:tbl>
    <w:p w14:paraId="68FAAD4F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73D7AA5B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Education Program – details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484A04" w14:paraId="67099855" w14:textId="77777777" w:rsidTr="00CC4122">
        <w:trPr>
          <w:trHeight w:val="284"/>
        </w:trPr>
        <w:tc>
          <w:tcPr>
            <w:tcW w:w="10490" w:type="dxa"/>
            <w:shd w:val="clear" w:color="auto" w:fill="auto"/>
          </w:tcPr>
          <w:p w14:paraId="33AF4C29" w14:textId="45E65D93" w:rsidR="00484A04" w:rsidRPr="0087421B" w:rsidRDefault="00F6580B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Queensland Kindergarten Learning Guidelines </w:t>
            </w:r>
            <w:bookmarkStart w:id="0" w:name="_GoBack"/>
            <w:bookmarkEnd w:id="0"/>
          </w:p>
        </w:tc>
      </w:tr>
    </w:tbl>
    <w:p w14:paraId="7625F41B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291299FC" w14:textId="77777777" w:rsidR="00484A04" w:rsidRDefault="00484A04" w:rsidP="00484A04">
      <w:pPr>
        <w:spacing w:after="120"/>
        <w:rPr>
          <w:rFonts w:ascii="Arial" w:hAnsi="Arial"/>
          <w:b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Kindergarten Fees</w:t>
      </w:r>
      <w:r>
        <w:rPr>
          <w:rFonts w:ascii="Arial" w:hAnsi="Arial"/>
          <w:b/>
          <w:sz w:val="22"/>
          <w:szCs w:val="22"/>
        </w:rPr>
        <w:t xml:space="preserve"> </w:t>
      </w:r>
      <w:r w:rsidRPr="003E68AA">
        <w:rPr>
          <w:rFonts w:ascii="Arial" w:hAnsi="Arial"/>
          <w:sz w:val="20"/>
        </w:rPr>
        <w:t>(</w:t>
      </w:r>
      <w:r w:rsidRPr="00E60621">
        <w:rPr>
          <w:rFonts w:ascii="Arial" w:hAnsi="Arial"/>
          <w:sz w:val="18"/>
          <w:szCs w:val="18"/>
        </w:rPr>
        <w:t>information current as at:</w:t>
      </w:r>
      <w:r w:rsidR="001B532D">
        <w:rPr>
          <w:rFonts w:ascii="Arial" w:hAnsi="Arial"/>
          <w:b/>
          <w:sz w:val="18"/>
          <w:szCs w:val="18"/>
        </w:rPr>
        <w:t>!</w:t>
      </w:r>
      <w:proofErr w:type="spellStart"/>
      <w:r w:rsidR="001B532D">
        <w:rPr>
          <w:rFonts w:ascii="Arial" w:hAnsi="Arial"/>
          <w:b/>
          <w:sz w:val="18"/>
          <w:szCs w:val="18"/>
        </w:rPr>
        <w:t>st</w:t>
      </w:r>
      <w:proofErr w:type="spellEnd"/>
      <w:r w:rsidR="001B532D">
        <w:rPr>
          <w:rFonts w:ascii="Arial" w:hAnsi="Arial"/>
          <w:b/>
          <w:sz w:val="18"/>
          <w:szCs w:val="18"/>
        </w:rPr>
        <w:t xml:space="preserve"> </w:t>
      </w:r>
      <w:proofErr w:type="spellStart"/>
      <w:r w:rsidR="001B532D">
        <w:rPr>
          <w:rFonts w:ascii="Arial" w:hAnsi="Arial"/>
          <w:b/>
          <w:sz w:val="18"/>
          <w:szCs w:val="18"/>
        </w:rPr>
        <w:t>Febuary</w:t>
      </w:r>
      <w:proofErr w:type="spellEnd"/>
      <w:r w:rsidR="001B532D">
        <w:rPr>
          <w:rFonts w:ascii="Arial" w:hAnsi="Arial"/>
          <w:b/>
          <w:sz w:val="18"/>
          <w:szCs w:val="18"/>
        </w:rPr>
        <w:t xml:space="preserve"> 2018</w:t>
      </w:r>
      <w:r w:rsidR="001B532D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4493"/>
      </w:tblGrid>
      <w:tr w:rsidR="00484A04" w14:paraId="63251CA8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49AA1ADC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Total daily rate:</w:t>
            </w:r>
          </w:p>
          <w:p w14:paraId="1DD53A3F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the minimum cost of the kindergarten program as a rate per day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182851F0" w14:textId="6F90EEC0" w:rsidR="00484A04" w:rsidRDefault="001B532D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$3</w:t>
            </w:r>
            <w:r w:rsidR="00F6580B">
              <w:rPr>
                <w:rFonts w:ascii="Arial" w:hAnsi="Arial"/>
                <w:sz w:val="20"/>
              </w:rPr>
              <w:t>7</w:t>
            </w:r>
          </w:p>
          <w:p w14:paraId="5DDC2FDD" w14:textId="77777777" w:rsidR="001B532D" w:rsidRPr="0087421B" w:rsidRDefault="001B532D" w:rsidP="00CC4122">
            <w:pPr>
              <w:rPr>
                <w:rFonts w:ascii="Arial" w:hAnsi="Arial"/>
                <w:sz w:val="20"/>
              </w:rPr>
            </w:pPr>
          </w:p>
        </w:tc>
      </w:tr>
      <w:tr w:rsidR="00484A04" w14:paraId="7C11202A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21C93E09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Inclusions in the total daily rate:</w:t>
            </w:r>
          </w:p>
          <w:p w14:paraId="405DB36A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inclusions, e.g. food, sunscreen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65B8C2AC" w14:textId="77777777" w:rsidR="00484A04" w:rsidRPr="0087421B" w:rsidRDefault="001B532D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Kindergarten Program resources and equipment</w:t>
            </w:r>
          </w:p>
        </w:tc>
      </w:tr>
      <w:tr w:rsidR="00484A04" w14:paraId="0CC3D03F" w14:textId="77777777" w:rsidTr="00CC4122">
        <w:trPr>
          <w:trHeight w:val="454"/>
        </w:trPr>
        <w:tc>
          <w:tcPr>
            <w:tcW w:w="5997" w:type="dxa"/>
            <w:shd w:val="clear" w:color="auto" w:fill="auto"/>
          </w:tcPr>
          <w:p w14:paraId="380BE9BD" w14:textId="77777777" w:rsidR="00484A04" w:rsidRPr="0087421B" w:rsidRDefault="00484A04" w:rsidP="00CC4122">
            <w:pPr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Enrolment conditions:</w:t>
            </w:r>
          </w:p>
          <w:p w14:paraId="3C12C284" w14:textId="77777777" w:rsidR="00484A04" w:rsidRPr="0087421B" w:rsidRDefault="00484A04" w:rsidP="00CC4122">
            <w:pPr>
              <w:rPr>
                <w:rFonts w:ascii="Arial" w:hAnsi="Arial"/>
                <w:sz w:val="18"/>
                <w:szCs w:val="18"/>
              </w:rPr>
            </w:pPr>
            <w:r w:rsidRPr="0087421B">
              <w:rPr>
                <w:rFonts w:ascii="Arial" w:hAnsi="Arial"/>
                <w:sz w:val="18"/>
                <w:szCs w:val="18"/>
              </w:rPr>
              <w:t>(</w:t>
            </w:r>
            <w:r w:rsidRPr="0087421B">
              <w:rPr>
                <w:rFonts w:ascii="Arial" w:hAnsi="Arial"/>
                <w:sz w:val="16"/>
                <w:szCs w:val="16"/>
              </w:rPr>
              <w:t>list commitment required of child to participate in the kindergarten program</w:t>
            </w:r>
            <w:r w:rsidRPr="0087421B">
              <w:rPr>
                <w:rFonts w:ascii="Arial" w:hAnsi="Arial"/>
                <w:sz w:val="18"/>
                <w:szCs w:val="18"/>
              </w:rPr>
              <w:t>)</w:t>
            </w:r>
          </w:p>
        </w:tc>
        <w:tc>
          <w:tcPr>
            <w:tcW w:w="4493" w:type="dxa"/>
            <w:shd w:val="clear" w:color="auto" w:fill="auto"/>
          </w:tcPr>
          <w:p w14:paraId="36BD070A" w14:textId="77777777" w:rsidR="00484A04" w:rsidRPr="0087421B" w:rsidRDefault="001B532D" w:rsidP="00CC412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Commitment to enrol in 5 day fortnight for a term of 10/11 weeks </w:t>
            </w:r>
          </w:p>
        </w:tc>
      </w:tr>
      <w:tr w:rsidR="00153E35" w14:paraId="032B5EDC" w14:textId="77777777" w:rsidTr="00F84CB9">
        <w:trPr>
          <w:trHeight w:val="454"/>
        </w:trPr>
        <w:tc>
          <w:tcPr>
            <w:tcW w:w="5997" w:type="dxa"/>
            <w:shd w:val="clear" w:color="auto" w:fill="auto"/>
          </w:tcPr>
          <w:p w14:paraId="4F18AA8C" w14:textId="77777777" w:rsidR="00153E35" w:rsidRPr="00313384" w:rsidRDefault="00153E35" w:rsidP="00153E35">
            <w:pPr>
              <w:rPr>
                <w:rFonts w:ascii="Arial" w:hAnsi="Arial"/>
                <w:b/>
                <w:sz w:val="18"/>
                <w:szCs w:val="18"/>
              </w:rPr>
            </w:pPr>
            <w:r w:rsidRPr="00313384">
              <w:rPr>
                <w:rFonts w:ascii="Arial" w:hAnsi="Arial"/>
                <w:b/>
                <w:sz w:val="18"/>
                <w:szCs w:val="18"/>
              </w:rPr>
              <w:t>Application of QKFS subsidy to reduce out-of-pocket expenses:</w:t>
            </w:r>
          </w:p>
          <w:p w14:paraId="00539667" w14:textId="77777777" w:rsidR="00153E35" w:rsidRPr="00313384" w:rsidRDefault="00153E35" w:rsidP="00153E35">
            <w:pPr>
              <w:rPr>
                <w:rFonts w:ascii="Arial" w:hAnsi="Arial"/>
                <w:sz w:val="16"/>
                <w:szCs w:val="16"/>
              </w:rPr>
            </w:pPr>
            <w:r w:rsidRPr="00313384">
              <w:rPr>
                <w:rFonts w:ascii="Arial" w:hAnsi="Arial"/>
                <w:sz w:val="16"/>
                <w:szCs w:val="16"/>
              </w:rPr>
              <w:t>(detail how the QKFS Plus Kindy Support and SEFIA Subsidy (if applicable) is passed on to eligible families)</w:t>
            </w:r>
          </w:p>
        </w:tc>
        <w:tc>
          <w:tcPr>
            <w:tcW w:w="4493" w:type="dxa"/>
            <w:shd w:val="clear" w:color="auto" w:fill="auto"/>
          </w:tcPr>
          <w:p w14:paraId="21BDA338" w14:textId="77777777" w:rsidR="00153E35" w:rsidRPr="0087421B" w:rsidRDefault="00153E35" w:rsidP="00153E3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84A04" w14:paraId="65B8E587" w14:textId="77777777" w:rsidTr="00CC4122">
        <w:trPr>
          <w:trHeight w:val="454"/>
        </w:trPr>
        <w:tc>
          <w:tcPr>
            <w:tcW w:w="10490" w:type="dxa"/>
            <w:gridSpan w:val="2"/>
            <w:shd w:val="clear" w:color="auto" w:fill="auto"/>
          </w:tcPr>
          <w:p w14:paraId="31E2D2AC" w14:textId="77777777" w:rsidR="00484A04" w:rsidRPr="0087421B" w:rsidRDefault="00484A04" w:rsidP="00CC4122">
            <w:pPr>
              <w:rPr>
                <w:rFonts w:ascii="Arial" w:hAnsi="Arial"/>
                <w:sz w:val="16"/>
                <w:szCs w:val="16"/>
              </w:rPr>
            </w:pPr>
            <w:r w:rsidRPr="0087421B">
              <w:rPr>
                <w:rFonts w:ascii="Arial" w:hAnsi="Arial"/>
                <w:sz w:val="16"/>
                <w:szCs w:val="16"/>
              </w:rPr>
              <w:t xml:space="preserve">Information about the Australian Government’s Child Care Benefit payments for eligible families is available at </w:t>
            </w:r>
            <w:hyperlink r:id="rId12" w:history="1">
              <w:r w:rsidRPr="0087421B">
                <w:rPr>
                  <w:rStyle w:val="Hyperlink"/>
                  <w:rFonts w:ascii="Arial" w:hAnsi="Arial"/>
                  <w:sz w:val="16"/>
                  <w:szCs w:val="16"/>
                </w:rPr>
                <w:t>www.familyassist.gov.au/payments/family-assistance-payments</w:t>
              </w:r>
            </w:hyperlink>
            <w:r w:rsidRPr="0087421B">
              <w:rPr>
                <w:rFonts w:ascii="Arial" w:hAnsi="Arial"/>
                <w:sz w:val="16"/>
                <w:szCs w:val="16"/>
              </w:rPr>
              <w:t xml:space="preserve"> </w:t>
            </w:r>
          </w:p>
        </w:tc>
      </w:tr>
    </w:tbl>
    <w:p w14:paraId="014A631C" w14:textId="77777777" w:rsidR="00F84CB9" w:rsidRPr="00F84CB9" w:rsidRDefault="00F84CB9" w:rsidP="00F84CB9">
      <w:pPr>
        <w:rPr>
          <w:rFonts w:ascii="Arial" w:hAnsi="Arial"/>
          <w:sz w:val="18"/>
          <w:szCs w:val="18"/>
        </w:rPr>
      </w:pPr>
    </w:p>
    <w:p w14:paraId="1DC8CE57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Additional fees or levies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4"/>
        <w:gridCol w:w="2340"/>
        <w:gridCol w:w="2126"/>
      </w:tblGrid>
      <w:tr w:rsidR="00484A04" w14:paraId="670D9B06" w14:textId="77777777" w:rsidTr="00CC4122">
        <w:trPr>
          <w:trHeight w:val="284"/>
        </w:trPr>
        <w:tc>
          <w:tcPr>
            <w:tcW w:w="6024" w:type="dxa"/>
            <w:shd w:val="clear" w:color="auto" w:fill="D9D9D9"/>
          </w:tcPr>
          <w:p w14:paraId="3BA096AE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Item and purpose</w:t>
            </w:r>
          </w:p>
        </w:tc>
        <w:tc>
          <w:tcPr>
            <w:tcW w:w="2340" w:type="dxa"/>
            <w:shd w:val="clear" w:color="auto" w:fill="D9D9D9"/>
          </w:tcPr>
          <w:p w14:paraId="1AC16399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Cost/frequency</w:t>
            </w:r>
          </w:p>
        </w:tc>
        <w:tc>
          <w:tcPr>
            <w:tcW w:w="2126" w:type="dxa"/>
            <w:shd w:val="clear" w:color="auto" w:fill="D9D9D9"/>
          </w:tcPr>
          <w:p w14:paraId="0816A03B" w14:textId="77777777" w:rsidR="00484A04" w:rsidRPr="0087421B" w:rsidRDefault="00484A04" w:rsidP="00CC412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7421B">
              <w:rPr>
                <w:rFonts w:ascii="Arial" w:hAnsi="Arial"/>
                <w:b/>
                <w:sz w:val="18"/>
                <w:szCs w:val="18"/>
              </w:rPr>
              <w:t>Tax deductible Y/N</w:t>
            </w:r>
          </w:p>
        </w:tc>
      </w:tr>
      <w:tr w:rsidR="00484A04" w14:paraId="6EAE3BB1" w14:textId="77777777" w:rsidTr="00CC4122">
        <w:trPr>
          <w:trHeight w:val="284"/>
        </w:trPr>
        <w:tc>
          <w:tcPr>
            <w:tcW w:w="6024" w:type="dxa"/>
            <w:shd w:val="clear" w:color="auto" w:fill="auto"/>
          </w:tcPr>
          <w:p w14:paraId="100119BD" w14:textId="21B9261F" w:rsidR="00484A04" w:rsidRPr="0087421B" w:rsidRDefault="001B532D" w:rsidP="00CC4122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Maintainance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 w:rsidR="00F6580B">
              <w:rPr>
                <w:rFonts w:ascii="Arial" w:hAnsi="Arial"/>
                <w:sz w:val="20"/>
              </w:rPr>
              <w:t xml:space="preserve">Levy </w:t>
            </w:r>
          </w:p>
        </w:tc>
        <w:tc>
          <w:tcPr>
            <w:tcW w:w="2340" w:type="dxa"/>
            <w:shd w:val="clear" w:color="auto" w:fill="auto"/>
          </w:tcPr>
          <w:p w14:paraId="154511FF" w14:textId="47A96442" w:rsidR="00484A04" w:rsidRPr="0087421B" w:rsidRDefault="001B532D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$</w:t>
            </w:r>
            <w:r w:rsidR="00F6580B">
              <w:rPr>
                <w:rFonts w:ascii="Arial" w:hAnsi="Arial"/>
                <w:sz w:val="20"/>
              </w:rPr>
              <w:t>30</w:t>
            </w:r>
            <w:r>
              <w:rPr>
                <w:rFonts w:ascii="Arial" w:hAnsi="Arial"/>
                <w:sz w:val="20"/>
              </w:rPr>
              <w:t>per term</w:t>
            </w:r>
          </w:p>
        </w:tc>
        <w:tc>
          <w:tcPr>
            <w:tcW w:w="2126" w:type="dxa"/>
            <w:shd w:val="clear" w:color="auto" w:fill="auto"/>
          </w:tcPr>
          <w:p w14:paraId="15D02F2B" w14:textId="77777777" w:rsidR="00484A04" w:rsidRPr="0087421B" w:rsidRDefault="001B532D" w:rsidP="00CC4122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</w:t>
            </w:r>
          </w:p>
        </w:tc>
      </w:tr>
    </w:tbl>
    <w:p w14:paraId="2D34E28C" w14:textId="77777777" w:rsidR="00484A04" w:rsidRDefault="00484A04" w:rsidP="00484A04">
      <w:pPr>
        <w:spacing w:before="120"/>
        <w:rPr>
          <w:rFonts w:ascii="Arial" w:hAnsi="Arial"/>
          <w:sz w:val="18"/>
          <w:szCs w:val="18"/>
        </w:rPr>
      </w:pPr>
      <w:r w:rsidRPr="003B33F5">
        <w:rPr>
          <w:rFonts w:ascii="Arial" w:hAnsi="Arial"/>
          <w:sz w:val="18"/>
          <w:szCs w:val="18"/>
        </w:rPr>
        <w:t>Provider information</w:t>
      </w:r>
      <w:r>
        <w:rPr>
          <w:rFonts w:ascii="Arial" w:hAnsi="Arial"/>
          <w:sz w:val="18"/>
          <w:szCs w:val="18"/>
        </w:rPr>
        <w:t xml:space="preserve"> does not represent the official position of the Queensland Government.</w:t>
      </w:r>
    </w:p>
    <w:p w14:paraId="60E3E867" w14:textId="77777777" w:rsidR="00484A04" w:rsidRPr="00F84CB9" w:rsidRDefault="00484A04" w:rsidP="00484A04">
      <w:pPr>
        <w:rPr>
          <w:rFonts w:ascii="Arial" w:hAnsi="Arial"/>
          <w:sz w:val="18"/>
          <w:szCs w:val="18"/>
        </w:rPr>
      </w:pPr>
    </w:p>
    <w:p w14:paraId="2257A591" w14:textId="77777777" w:rsidR="00484A04" w:rsidRPr="006257AA" w:rsidRDefault="00484A04" w:rsidP="00484A04">
      <w:pPr>
        <w:spacing w:after="120"/>
        <w:rPr>
          <w:rFonts w:ascii="Arial" w:hAnsi="Arial"/>
          <w:b/>
          <w:color w:val="FF0000"/>
          <w:sz w:val="22"/>
          <w:szCs w:val="22"/>
        </w:rPr>
      </w:pPr>
      <w:r w:rsidRPr="006257AA">
        <w:rPr>
          <w:rFonts w:ascii="Arial" w:hAnsi="Arial"/>
          <w:b/>
          <w:color w:val="FF0000"/>
          <w:sz w:val="22"/>
          <w:szCs w:val="22"/>
        </w:rPr>
        <w:t>Approved Kindergarten Program Providers</w:t>
      </w:r>
    </w:p>
    <w:p w14:paraId="17775F9B" w14:textId="77777777" w:rsidR="00484A04" w:rsidRDefault="00484A04" w:rsidP="00484A04">
      <w:pPr>
        <w:spacing w:after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As an approved provider, this service holds a current Queensland service approval for a centre based service, under the Education and Care Services National Law (National Law) or the Education and Care Services Act 2013, and an appropriate public liability insurance of at least $10 million. To be eligible to receive funding the service must provide a kindergarten program:</w:t>
      </w:r>
    </w:p>
    <w:p w14:paraId="599B6C10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To children who are at least 4 years of age by </w:t>
      </w:r>
      <w:r w:rsidR="003F4C2E">
        <w:rPr>
          <w:rFonts w:ascii="Arial" w:hAnsi="Arial"/>
          <w:sz w:val="18"/>
          <w:szCs w:val="18"/>
        </w:rPr>
        <w:t>30 June</w:t>
      </w:r>
      <w:r>
        <w:rPr>
          <w:rFonts w:ascii="Arial" w:hAnsi="Arial"/>
          <w:sz w:val="18"/>
          <w:szCs w:val="18"/>
        </w:rPr>
        <w:t xml:space="preserve"> in their kindergarten year</w:t>
      </w:r>
    </w:p>
    <w:p w14:paraId="3A8D88D7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Delivered by a qualified early childhood teacher</w:t>
      </w:r>
    </w:p>
    <w:p w14:paraId="62C77094" w14:textId="77777777" w:rsidR="00484A04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Aligned with the Queensland Kindergarten Learning Guideline, or other education program approved by the Queensland Curriculum and Assessment Authority </w:t>
      </w:r>
    </w:p>
    <w:p w14:paraId="1836BAC1" w14:textId="77777777" w:rsidR="00484A04" w:rsidRPr="00B601C5" w:rsidRDefault="00484A04" w:rsidP="00484A04">
      <w:pPr>
        <w:numPr>
          <w:ilvl w:val="0"/>
          <w:numId w:val="1"/>
        </w:numPr>
        <w:ind w:left="284" w:hanging="284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For at least 15 hours a week, 40 weeks a year or a minimum of 600 hours over 37 weeks for services operated by non-state schools. </w:t>
      </w:r>
    </w:p>
    <w:p w14:paraId="06A7418D" w14:textId="77777777" w:rsidR="00484A04" w:rsidRPr="00F84CB9" w:rsidRDefault="00484A04" w:rsidP="00484A04">
      <w:pPr>
        <w:rPr>
          <w:rFonts w:ascii="Arial" w:hAnsi="Arial"/>
          <w:sz w:val="16"/>
          <w:szCs w:val="16"/>
        </w:rPr>
      </w:pPr>
    </w:p>
    <w:p w14:paraId="598A83FB" w14:textId="77777777" w:rsidR="00615E02" w:rsidRDefault="00615E02" w:rsidP="00615E02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The Australian and Queensland Governments provide subsidies to support the delivery of kindergarten programs. For more information, visit </w:t>
      </w:r>
      <w:hyperlink r:id="rId13" w:history="1">
        <w:r>
          <w:rPr>
            <w:rStyle w:val="Hyperlink"/>
            <w:rFonts w:ascii="Arial" w:hAnsi="Arial"/>
            <w:b/>
            <w:sz w:val="18"/>
            <w:szCs w:val="18"/>
          </w:rPr>
          <w:t>www.det.qld.gov.au/earlychildhood</w:t>
        </w:r>
      </w:hyperlink>
      <w:r>
        <w:rPr>
          <w:rStyle w:val="Hyperlink"/>
          <w:rFonts w:ascii="Arial" w:hAnsi="Arial"/>
          <w:b/>
          <w:sz w:val="18"/>
          <w:szCs w:val="18"/>
        </w:rPr>
        <w:t>.</w:t>
      </w:r>
    </w:p>
    <w:p w14:paraId="31F61225" w14:textId="77777777" w:rsidR="002D76BC" w:rsidRPr="00FB779F" w:rsidRDefault="002D76BC" w:rsidP="00615E02">
      <w:pPr>
        <w:rPr>
          <w:rFonts w:ascii="Arial" w:hAnsi="Arial"/>
          <w:b/>
          <w:sz w:val="18"/>
          <w:szCs w:val="18"/>
        </w:rPr>
      </w:pPr>
    </w:p>
    <w:sectPr w:rsidR="002D76BC" w:rsidRPr="00FB779F" w:rsidSect="00864C58">
      <w:headerReference w:type="first" r:id="rId14"/>
      <w:footerReference w:type="first" r:id="rId15"/>
      <w:pgSz w:w="11900" w:h="16840"/>
      <w:pgMar w:top="3119" w:right="845" w:bottom="170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48FC" w14:textId="77777777" w:rsidR="00EA032D" w:rsidRDefault="00EA032D" w:rsidP="002D76BC">
      <w:r>
        <w:separator/>
      </w:r>
    </w:p>
  </w:endnote>
  <w:endnote w:type="continuationSeparator" w:id="0">
    <w:p w14:paraId="5E3E3EE6" w14:textId="77777777" w:rsidR="00EA032D" w:rsidRDefault="00EA032D" w:rsidP="002D7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FD1D8" w14:textId="77777777" w:rsidR="002D76BC" w:rsidRDefault="00003EDF">
    <w:pPr>
      <w:pStyle w:val="Footer"/>
    </w:pP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42B1F2F0" wp14:editId="3FC1B149">
          <wp:simplePos x="0" y="0"/>
          <wp:positionH relativeFrom="column">
            <wp:posOffset>-540385</wp:posOffset>
          </wp:positionH>
          <wp:positionV relativeFrom="paragraph">
            <wp:posOffset>-746125</wp:posOffset>
          </wp:positionV>
          <wp:extent cx="7571740" cy="13716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04BB1E08" wp14:editId="197BCA96">
          <wp:simplePos x="0" y="0"/>
          <wp:positionH relativeFrom="column">
            <wp:posOffset>-635</wp:posOffset>
          </wp:positionH>
          <wp:positionV relativeFrom="paragraph">
            <wp:posOffset>4666615</wp:posOffset>
          </wp:positionV>
          <wp:extent cx="7559040" cy="1361440"/>
          <wp:effectExtent l="0" t="0" r="3810" b="0"/>
          <wp:wrapNone/>
          <wp:docPr id="6" name="Picture 6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3D17A061" wp14:editId="4E707271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5" name="Picture 5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4AE344A6" wp14:editId="0BCD67DA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4" name="Picture 4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6215DDFA" wp14:editId="7BF19A1B">
          <wp:simplePos x="0" y="0"/>
          <wp:positionH relativeFrom="column">
            <wp:posOffset>635</wp:posOffset>
          </wp:positionH>
          <wp:positionV relativeFrom="paragraph">
            <wp:posOffset>9307830</wp:posOffset>
          </wp:positionV>
          <wp:extent cx="7559040" cy="1361440"/>
          <wp:effectExtent l="0" t="0" r="3810" b="0"/>
          <wp:wrapNone/>
          <wp:docPr id="3" name="Picture 3" descr="ecec A4 foot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ec A4 footer portrai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61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277B" w14:textId="77777777" w:rsidR="00EA032D" w:rsidRDefault="00EA032D" w:rsidP="002D76BC">
      <w:r>
        <w:separator/>
      </w:r>
    </w:p>
  </w:footnote>
  <w:footnote w:type="continuationSeparator" w:id="0">
    <w:p w14:paraId="0E43735F" w14:textId="77777777" w:rsidR="00EA032D" w:rsidRDefault="00EA032D" w:rsidP="002D7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C8A4" w14:textId="77777777" w:rsidR="002D76BC" w:rsidRDefault="00003EDF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E3697E6" wp14:editId="7F6E1B28">
          <wp:simplePos x="0" y="0"/>
          <wp:positionH relativeFrom="column">
            <wp:posOffset>-529286</wp:posOffset>
          </wp:positionH>
          <wp:positionV relativeFrom="paragraph">
            <wp:posOffset>-443865</wp:posOffset>
          </wp:positionV>
          <wp:extent cx="7559040" cy="1910080"/>
          <wp:effectExtent l="0" t="0" r="3810" b="0"/>
          <wp:wrapNone/>
          <wp:docPr id="2" name="Picture 2" descr="ecec A4 header por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ec A4 header portra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91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04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14CE1C" wp14:editId="3F33D653">
              <wp:simplePos x="0" y="0"/>
              <wp:positionH relativeFrom="page">
                <wp:posOffset>540385</wp:posOffset>
              </wp:positionH>
              <wp:positionV relativeFrom="page">
                <wp:posOffset>1031240</wp:posOffset>
              </wp:positionV>
              <wp:extent cx="4829175" cy="685800"/>
              <wp:effectExtent l="0" t="2540" r="254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B1F949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40"/>
                              <w:szCs w:val="40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40"/>
                              <w:szCs w:val="40"/>
                            </w:rPr>
                            <w:t>Funded Kindergarten Program</w:t>
                          </w:r>
                        </w:p>
                        <w:p w14:paraId="0CB572EA" w14:textId="77777777" w:rsidR="00484A04" w:rsidRPr="00003EDF" w:rsidRDefault="00484A04" w:rsidP="001F3C86">
                          <w:pPr>
                            <w:rPr>
                              <w:rFonts w:ascii="Arial" w:hAnsi="Arial"/>
                              <w:sz w:val="36"/>
                              <w:szCs w:val="36"/>
                            </w:rPr>
                          </w:pPr>
                          <w:r w:rsidRPr="00003EDF">
                            <w:rPr>
                              <w:rFonts w:ascii="Arial" w:hAnsi="Arial"/>
                              <w:sz w:val="36"/>
                              <w:szCs w:val="36"/>
                            </w:rPr>
                            <w:t>Statement of Fees – Kindergarten 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4CE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.55pt;margin-top:81.2pt;width:380.2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" filled="f" stroked="f">
              <v:textbox inset="0,0,0,0">
                <w:txbxContent>
                  <w:p w14:paraId="7EB1F949" w14:textId="77777777" w:rsidR="00484A04" w:rsidRPr="00003EDF" w:rsidRDefault="00484A04" w:rsidP="001F3C86">
                    <w:pPr>
                      <w:rPr>
                        <w:rFonts w:ascii="Arial" w:hAnsi="Arial"/>
                        <w:sz w:val="40"/>
                        <w:szCs w:val="40"/>
                      </w:rPr>
                    </w:pPr>
                    <w:r w:rsidRPr="00003EDF">
                      <w:rPr>
                        <w:rFonts w:ascii="Arial" w:hAnsi="Arial"/>
                        <w:sz w:val="40"/>
                        <w:szCs w:val="40"/>
                      </w:rPr>
                      <w:t>Funded Kindergarten Program</w:t>
                    </w:r>
                  </w:p>
                  <w:p w14:paraId="0CB572EA" w14:textId="77777777" w:rsidR="00484A04" w:rsidRPr="00003EDF" w:rsidRDefault="00484A04" w:rsidP="001F3C86">
                    <w:pPr>
                      <w:rPr>
                        <w:rFonts w:ascii="Arial" w:hAnsi="Arial"/>
                        <w:sz w:val="36"/>
                        <w:szCs w:val="36"/>
                      </w:rPr>
                    </w:pPr>
                    <w:r w:rsidRPr="00003EDF">
                      <w:rPr>
                        <w:rFonts w:ascii="Arial" w:hAnsi="Arial"/>
                        <w:sz w:val="36"/>
                        <w:szCs w:val="36"/>
                      </w:rPr>
                      <w:t>Statement of Fees – Kindergarten Services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F61A5"/>
    <w:multiLevelType w:val="hybridMultilevel"/>
    <w:tmpl w:val="79506EDA"/>
    <w:lvl w:ilvl="0" w:tplc="CC06A56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embedSystemFonts/>
  <w:hideSpellingErrors/>
  <w:hideGrammaticalErrors/>
  <w:proofState w:spelling="clean"/>
  <w:documentProtection w:edit="trackedChange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6BC"/>
    <w:rsid w:val="00003EDF"/>
    <w:rsid w:val="000A7F86"/>
    <w:rsid w:val="000B7444"/>
    <w:rsid w:val="000C4E37"/>
    <w:rsid w:val="00141D71"/>
    <w:rsid w:val="00150128"/>
    <w:rsid w:val="00153E35"/>
    <w:rsid w:val="001B532D"/>
    <w:rsid w:val="001C13D8"/>
    <w:rsid w:val="001D4617"/>
    <w:rsid w:val="001E2A83"/>
    <w:rsid w:val="00200CE0"/>
    <w:rsid w:val="0021319C"/>
    <w:rsid w:val="00214B6A"/>
    <w:rsid w:val="00221AC2"/>
    <w:rsid w:val="00243B4A"/>
    <w:rsid w:val="00287717"/>
    <w:rsid w:val="002D0115"/>
    <w:rsid w:val="002D67C7"/>
    <w:rsid w:val="002D76BC"/>
    <w:rsid w:val="00313384"/>
    <w:rsid w:val="0035715F"/>
    <w:rsid w:val="003F4C2E"/>
    <w:rsid w:val="004325F5"/>
    <w:rsid w:val="004605D6"/>
    <w:rsid w:val="00484A04"/>
    <w:rsid w:val="004B4A82"/>
    <w:rsid w:val="004E2FB4"/>
    <w:rsid w:val="0054503F"/>
    <w:rsid w:val="005B3CC2"/>
    <w:rsid w:val="005C1726"/>
    <w:rsid w:val="00615E02"/>
    <w:rsid w:val="00616360"/>
    <w:rsid w:val="006520BC"/>
    <w:rsid w:val="00661135"/>
    <w:rsid w:val="00662769"/>
    <w:rsid w:val="0069527C"/>
    <w:rsid w:val="00696542"/>
    <w:rsid w:val="006E423D"/>
    <w:rsid w:val="00724391"/>
    <w:rsid w:val="0073783A"/>
    <w:rsid w:val="007D00A3"/>
    <w:rsid w:val="00831E36"/>
    <w:rsid w:val="00864C58"/>
    <w:rsid w:val="00915C48"/>
    <w:rsid w:val="00947719"/>
    <w:rsid w:val="00990F9D"/>
    <w:rsid w:val="009F656F"/>
    <w:rsid w:val="00B10626"/>
    <w:rsid w:val="00BF4BAB"/>
    <w:rsid w:val="00BF6087"/>
    <w:rsid w:val="00C16CA9"/>
    <w:rsid w:val="00C36335"/>
    <w:rsid w:val="00C80F93"/>
    <w:rsid w:val="00C83077"/>
    <w:rsid w:val="00CC64E3"/>
    <w:rsid w:val="00D840E5"/>
    <w:rsid w:val="00D90BD3"/>
    <w:rsid w:val="00D92351"/>
    <w:rsid w:val="00E84531"/>
    <w:rsid w:val="00E97671"/>
    <w:rsid w:val="00EA032D"/>
    <w:rsid w:val="00EF366B"/>
    <w:rsid w:val="00F47A01"/>
    <w:rsid w:val="00F6217C"/>
    <w:rsid w:val="00F63EC4"/>
    <w:rsid w:val="00F6580B"/>
    <w:rsid w:val="00F83D15"/>
    <w:rsid w:val="00F84CB9"/>
    <w:rsid w:val="00FB779F"/>
    <w:rsid w:val="00FE6E7A"/>
    <w:rsid w:val="00FF57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A2A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76BC"/>
    <w:rPr>
      <w:sz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D76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76BC"/>
    <w:rPr>
      <w:sz w:val="24"/>
      <w:lang w:val="en-AU"/>
    </w:rPr>
  </w:style>
  <w:style w:type="character" w:styleId="Hyperlink">
    <w:name w:val="Hyperlink"/>
    <w:uiPriority w:val="99"/>
    <w:unhideWhenUsed/>
    <w:rsid w:val="00C36335"/>
    <w:rPr>
      <w:color w:val="0000FF"/>
      <w:u w:val="single"/>
    </w:rPr>
  </w:style>
  <w:style w:type="table" w:styleId="TableGrid">
    <w:name w:val="Table Grid"/>
    <w:basedOn w:val="TableNormal"/>
    <w:uiPriority w:val="59"/>
    <w:rsid w:val="00C36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B3CC2"/>
    <w:rPr>
      <w:rFonts w:ascii="Tahoma" w:hAnsi="Tahoma" w:cs="Tahoma"/>
      <w:sz w:val="16"/>
      <w:szCs w:val="16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D923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et.qld.gov.au/earlychildhoo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amilyassist.gov.au/payments/family-assistance-paym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1DA1ACD1EF3B4CB12258E41F1765C8" ma:contentTypeVersion="2" ma:contentTypeDescription="Create a new document." ma:contentTypeScope="" ma:versionID="ff0ffa94c899d3ed7ce1532a0c45b2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ae062a594dc259fe78e15a36a75ef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BE226-2C8C-42A4-A844-F94B9B6E935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1648013-BA6C-4426-A484-5FCAE32FD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6B047E-BE40-4DAF-B908-58A18A88A5B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8C445F5-3FE9-49D2-A4CE-2B18AE8BC98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387E3F6-A0C4-1846-95A5-08D499629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ECEC Header Template - Portrait</vt:lpstr>
    </vt:vector>
  </TitlesOfParts>
  <Company>DETA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ECEC Header Template - Portrait</dc:title>
  <dc:creator>Patrick Falzon</dc:creator>
  <cp:keywords>OECEC; ECEC; ECEC template portrait;</cp:keywords>
  <cp:lastModifiedBy>Linda Hows</cp:lastModifiedBy>
  <cp:revision>3</cp:revision>
  <cp:lastPrinted>2019-11-19T23:16:00Z</cp:lastPrinted>
  <dcterms:created xsi:type="dcterms:W3CDTF">2019-11-19T23:18:00Z</dcterms:created>
  <dcterms:modified xsi:type="dcterms:W3CDTF">2019-12-03T23:08:00Z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OnePortal Document</vt:lpwstr>
  </property>
  <property fmtid="{D5CDD505-2E9C-101B-9397-08002B2CF9AE}" pid="3" name="ContentTypeId">
    <vt:lpwstr>0x010100F21DA1ACD1EF3B4CB12258E41F1765C8</vt:lpwstr>
  </property>
</Properties>
</file>